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0C2494" w14:textId="77777777" w:rsidR="004205B5" w:rsidRPr="002A1E97" w:rsidRDefault="0083589C" w:rsidP="00AA01E3">
      <w:pPr>
        <w:pStyle w:val="Nagwek1"/>
        <w:spacing w:before="0" w:line="360" w:lineRule="auto"/>
        <w:rPr>
          <w:rFonts w:asciiTheme="minorHAnsi" w:hAnsiTheme="minorHAnsi" w:cstheme="minorHAnsi"/>
          <w:b/>
          <w:bCs/>
          <w:color w:val="auto"/>
        </w:rPr>
      </w:pPr>
      <w:r w:rsidRPr="002A1E97">
        <w:rPr>
          <w:rFonts w:asciiTheme="minorHAnsi" w:hAnsiTheme="minorHAnsi" w:cstheme="minorHAnsi"/>
          <w:b/>
          <w:bCs/>
          <w:color w:val="auto"/>
        </w:rPr>
        <w:t>Zestaw podręczników</w:t>
      </w:r>
      <w:r w:rsidR="00AD5199" w:rsidRPr="002A1E97">
        <w:rPr>
          <w:rFonts w:asciiTheme="minorHAnsi" w:hAnsiTheme="minorHAnsi" w:cstheme="minorHAnsi"/>
          <w:b/>
          <w:bCs/>
          <w:color w:val="auto"/>
        </w:rPr>
        <w:t xml:space="preserve"> </w:t>
      </w:r>
      <w:r w:rsidR="004205B5" w:rsidRPr="002A1E97">
        <w:rPr>
          <w:rFonts w:asciiTheme="minorHAnsi" w:hAnsiTheme="minorHAnsi" w:cstheme="minorHAnsi"/>
          <w:b/>
          <w:bCs/>
          <w:color w:val="auto"/>
        </w:rPr>
        <w:t>do przedmiotów ogólnokształcących</w:t>
      </w:r>
    </w:p>
    <w:p w14:paraId="13E42772" w14:textId="77777777" w:rsidR="00D23832" w:rsidRPr="002A1E97" w:rsidRDefault="0083589C" w:rsidP="00AA01E3">
      <w:pPr>
        <w:pStyle w:val="Nagwek2"/>
        <w:spacing w:before="0" w:after="240" w:line="360" w:lineRule="auto"/>
        <w:rPr>
          <w:rFonts w:asciiTheme="minorHAnsi" w:hAnsiTheme="minorHAnsi" w:cstheme="minorHAnsi"/>
          <w:b/>
          <w:color w:val="auto"/>
          <w:sz w:val="32"/>
          <w:szCs w:val="32"/>
        </w:rPr>
      </w:pPr>
      <w:r w:rsidRPr="002A1E97">
        <w:rPr>
          <w:rFonts w:asciiTheme="minorHAnsi" w:hAnsiTheme="minorHAnsi" w:cstheme="minorHAnsi"/>
          <w:b/>
          <w:color w:val="auto"/>
          <w:sz w:val="32"/>
          <w:szCs w:val="32"/>
        </w:rPr>
        <w:t>obowiązujący w Zespole Szkół Zawodowych w Ozorkowie</w:t>
      </w:r>
    </w:p>
    <w:p w14:paraId="32CA068C" w14:textId="77777777" w:rsidR="00AA01E3" w:rsidRPr="002A1E97" w:rsidRDefault="00AA01E3" w:rsidP="00AA01E3">
      <w:pPr>
        <w:pStyle w:val="Nagwek3"/>
        <w:spacing w:before="0" w:after="240" w:line="360" w:lineRule="auto"/>
        <w:rPr>
          <w:rFonts w:asciiTheme="minorHAnsi" w:hAnsiTheme="minorHAnsi" w:cstheme="minorHAnsi"/>
          <w:b/>
          <w:color w:val="auto"/>
          <w:sz w:val="28"/>
          <w:szCs w:val="28"/>
        </w:rPr>
      </w:pPr>
      <w:r w:rsidRPr="002A1E97">
        <w:rPr>
          <w:rFonts w:asciiTheme="minorHAnsi" w:hAnsiTheme="minorHAnsi" w:cstheme="minorHAnsi"/>
          <w:b/>
          <w:color w:val="auto"/>
          <w:sz w:val="32"/>
          <w:szCs w:val="32"/>
        </w:rPr>
        <w:t>Szkoła Branżowa I Stopnia</w:t>
      </w:r>
    </w:p>
    <w:p w14:paraId="0B6A034D" w14:textId="45178AC6" w:rsidR="0083589C" w:rsidRPr="002A1E97" w:rsidRDefault="0004466D" w:rsidP="000740BA">
      <w:pPr>
        <w:pStyle w:val="Nagwek4"/>
        <w:spacing w:before="0" w:after="360" w:line="360" w:lineRule="auto"/>
        <w:rPr>
          <w:rFonts w:asciiTheme="minorHAnsi" w:hAnsiTheme="minorHAnsi" w:cstheme="minorHAnsi"/>
          <w:b/>
          <w:i w:val="0"/>
          <w:color w:val="auto"/>
          <w:sz w:val="28"/>
          <w:szCs w:val="28"/>
        </w:rPr>
      </w:pPr>
      <w:r>
        <w:rPr>
          <w:rFonts w:asciiTheme="minorHAnsi" w:hAnsiTheme="minorHAnsi" w:cstheme="minorHAnsi"/>
          <w:b/>
          <w:i w:val="0"/>
          <w:color w:val="auto"/>
          <w:sz w:val="28"/>
          <w:szCs w:val="28"/>
        </w:rPr>
        <w:t>Rok szkolny 2024</w:t>
      </w:r>
      <w:r w:rsidR="006C1654" w:rsidRPr="002A1E97">
        <w:rPr>
          <w:rFonts w:asciiTheme="minorHAnsi" w:hAnsiTheme="minorHAnsi" w:cstheme="minorHAnsi"/>
          <w:b/>
          <w:i w:val="0"/>
          <w:color w:val="auto"/>
          <w:sz w:val="28"/>
          <w:szCs w:val="28"/>
        </w:rPr>
        <w:t>/202</w:t>
      </w:r>
      <w:r>
        <w:rPr>
          <w:rFonts w:asciiTheme="minorHAnsi" w:hAnsiTheme="minorHAnsi" w:cstheme="minorHAnsi"/>
          <w:b/>
          <w:i w:val="0"/>
          <w:color w:val="auto"/>
          <w:sz w:val="28"/>
          <w:szCs w:val="28"/>
        </w:rPr>
        <w:t>5</w:t>
      </w:r>
      <w:r w:rsidR="002F2268" w:rsidRPr="002A1E97">
        <w:rPr>
          <w:rFonts w:asciiTheme="minorHAnsi" w:hAnsiTheme="minorHAnsi" w:cstheme="minorHAnsi"/>
          <w:b/>
          <w:i w:val="0"/>
          <w:color w:val="auto"/>
          <w:sz w:val="28"/>
          <w:szCs w:val="28"/>
        </w:rPr>
        <w:t xml:space="preserve"> </w:t>
      </w:r>
      <w:r w:rsidR="00B43137" w:rsidRPr="002A1E97">
        <w:rPr>
          <w:rFonts w:asciiTheme="minorHAnsi" w:hAnsiTheme="minorHAnsi" w:cstheme="minorHAnsi"/>
          <w:b/>
          <w:i w:val="0"/>
          <w:color w:val="auto"/>
          <w:sz w:val="28"/>
          <w:szCs w:val="28"/>
        </w:rPr>
        <w:t>–</w:t>
      </w:r>
      <w:r w:rsidR="00980600">
        <w:rPr>
          <w:rFonts w:asciiTheme="minorHAnsi" w:hAnsiTheme="minorHAnsi" w:cstheme="minorHAnsi"/>
          <w:b/>
          <w:i w:val="0"/>
          <w:color w:val="auto"/>
          <w:sz w:val="28"/>
          <w:szCs w:val="28"/>
        </w:rPr>
        <w:t xml:space="preserve"> Klasa </w:t>
      </w:r>
      <w:r w:rsidR="00C671CF">
        <w:rPr>
          <w:rFonts w:asciiTheme="minorHAnsi" w:hAnsiTheme="minorHAnsi" w:cstheme="minorHAnsi"/>
          <w:b/>
          <w:i w:val="0"/>
          <w:color w:val="auto"/>
          <w:sz w:val="28"/>
          <w:szCs w:val="28"/>
        </w:rPr>
        <w:t>3</w:t>
      </w:r>
      <w:r w:rsidR="000F0E90">
        <w:rPr>
          <w:rFonts w:asciiTheme="minorHAnsi" w:hAnsiTheme="minorHAnsi" w:cstheme="minorHAnsi"/>
          <w:b/>
          <w:i w:val="0"/>
          <w:color w:val="auto"/>
          <w:sz w:val="28"/>
          <w:szCs w:val="28"/>
        </w:rPr>
        <w:t xml:space="preserve"> MPS</w:t>
      </w:r>
    </w:p>
    <w:tbl>
      <w:tblPr>
        <w:tblStyle w:val="Tabela-Siatka"/>
        <w:tblW w:w="14067" w:type="dxa"/>
        <w:tblCellMar>
          <w:bottom w:w="28" w:type="dxa"/>
        </w:tblCellMar>
        <w:tblLook w:val="04A0" w:firstRow="1" w:lastRow="0" w:firstColumn="1" w:lastColumn="0" w:noHBand="0" w:noVBand="1"/>
        <w:tblCaption w:val="Zestaw podręczników do przedmiotów ogólnokształcących obowiązujący w klasie pierwszej Szkoły Branżowej I Stopnia, w Zespole Szkół Zawodowych w Ozorkowie"/>
        <w:tblDescription w:val="Tabela składa się z pięciu kolumn. W kolumnie pierwszej wymienione są nazwy przedmiotów ogólnokształcących. Kolumna druga zawiera numery dopuszczenia poszczególnych podręczników do użytku szkolnego nadane przez Ministerstwo Edukacji i Nauki. W kolumnie trzeciej podane są imiona i nazwiska autorów podręczników. Kolumna czwarta zawiera tytuły podręczników. W kolumnie piątej występują nazwy wydawnictw."/>
      </w:tblPr>
      <w:tblGrid>
        <w:gridCol w:w="1751"/>
        <w:gridCol w:w="2355"/>
        <w:gridCol w:w="2977"/>
        <w:gridCol w:w="5092"/>
        <w:gridCol w:w="1892"/>
      </w:tblGrid>
      <w:tr w:rsidR="002A1E97" w:rsidRPr="002A1E97" w14:paraId="52500D2A" w14:textId="77777777" w:rsidTr="001E513E">
        <w:trPr>
          <w:trHeight w:val="567"/>
          <w:tblHeader/>
        </w:trPr>
        <w:tc>
          <w:tcPr>
            <w:tcW w:w="1751" w:type="dxa"/>
            <w:noWrap/>
            <w:vAlign w:val="center"/>
            <w:hideMark/>
          </w:tcPr>
          <w:p w14:paraId="7D0D5DA9" w14:textId="77777777" w:rsidR="009D492B" w:rsidRPr="002A1E97" w:rsidRDefault="009D492B" w:rsidP="009D492B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2A1E97">
              <w:rPr>
                <w:rFonts w:cstheme="minorHAnsi"/>
                <w:b/>
                <w:bCs/>
                <w:sz w:val="24"/>
                <w:szCs w:val="24"/>
              </w:rPr>
              <w:t>Przedmiot</w:t>
            </w:r>
          </w:p>
        </w:tc>
        <w:tc>
          <w:tcPr>
            <w:tcW w:w="2355" w:type="dxa"/>
            <w:vAlign w:val="center"/>
            <w:hideMark/>
          </w:tcPr>
          <w:p w14:paraId="04CF218C" w14:textId="25EF88F3" w:rsidR="009D492B" w:rsidRPr="002A1E97" w:rsidRDefault="009D492B" w:rsidP="009D492B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2A1E97">
              <w:rPr>
                <w:rFonts w:cstheme="minorHAnsi"/>
                <w:b/>
                <w:bCs/>
                <w:sz w:val="24"/>
                <w:szCs w:val="24"/>
              </w:rPr>
              <w:t>N</w:t>
            </w:r>
            <w:r w:rsidR="00453A45">
              <w:rPr>
                <w:rFonts w:cstheme="minorHAnsi"/>
                <w:b/>
                <w:bCs/>
                <w:sz w:val="24"/>
                <w:szCs w:val="24"/>
              </w:rPr>
              <w:t>ume</w:t>
            </w:r>
            <w:r w:rsidRPr="002A1E97">
              <w:rPr>
                <w:rFonts w:cstheme="minorHAnsi"/>
                <w:b/>
                <w:bCs/>
                <w:sz w:val="24"/>
                <w:szCs w:val="24"/>
              </w:rPr>
              <w:t>r dopuszczenia przez MEN</w:t>
            </w:r>
          </w:p>
        </w:tc>
        <w:tc>
          <w:tcPr>
            <w:tcW w:w="2977" w:type="dxa"/>
            <w:noWrap/>
            <w:vAlign w:val="center"/>
            <w:hideMark/>
          </w:tcPr>
          <w:p w14:paraId="1946A2CC" w14:textId="77777777" w:rsidR="009D492B" w:rsidRPr="002A1E97" w:rsidRDefault="009D492B" w:rsidP="009D492B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2A1E97">
              <w:rPr>
                <w:rFonts w:cstheme="minorHAnsi"/>
                <w:b/>
                <w:bCs/>
                <w:sz w:val="24"/>
                <w:szCs w:val="24"/>
              </w:rPr>
              <w:t>Autor podręcznika</w:t>
            </w:r>
          </w:p>
        </w:tc>
        <w:tc>
          <w:tcPr>
            <w:tcW w:w="5092" w:type="dxa"/>
            <w:noWrap/>
            <w:vAlign w:val="center"/>
            <w:hideMark/>
          </w:tcPr>
          <w:p w14:paraId="45E022A8" w14:textId="77777777" w:rsidR="009D492B" w:rsidRPr="002A1E97" w:rsidRDefault="009D492B" w:rsidP="009D492B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2A1E97">
              <w:rPr>
                <w:rFonts w:cstheme="minorHAnsi"/>
                <w:b/>
                <w:bCs/>
                <w:sz w:val="24"/>
                <w:szCs w:val="24"/>
              </w:rPr>
              <w:t>Tytuł podręcznika</w:t>
            </w:r>
          </w:p>
        </w:tc>
        <w:tc>
          <w:tcPr>
            <w:tcW w:w="1892" w:type="dxa"/>
            <w:noWrap/>
            <w:vAlign w:val="center"/>
            <w:hideMark/>
          </w:tcPr>
          <w:p w14:paraId="429E69DD" w14:textId="77777777" w:rsidR="009D492B" w:rsidRPr="002A1E97" w:rsidRDefault="009D492B" w:rsidP="009D492B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2A1E97">
              <w:rPr>
                <w:rFonts w:cstheme="minorHAnsi"/>
                <w:b/>
                <w:bCs/>
                <w:sz w:val="24"/>
                <w:szCs w:val="24"/>
              </w:rPr>
              <w:t>Wydawnictwo</w:t>
            </w:r>
          </w:p>
        </w:tc>
      </w:tr>
      <w:tr w:rsidR="002A1E97" w:rsidRPr="002A1E97" w14:paraId="06ABFF7A" w14:textId="77777777" w:rsidTr="001E513E">
        <w:trPr>
          <w:trHeight w:val="541"/>
        </w:trPr>
        <w:tc>
          <w:tcPr>
            <w:tcW w:w="1751" w:type="dxa"/>
            <w:noWrap/>
            <w:vAlign w:val="center"/>
            <w:hideMark/>
          </w:tcPr>
          <w:p w14:paraId="6415E1D7" w14:textId="77777777" w:rsidR="001C747C" w:rsidRPr="002A1E97" w:rsidRDefault="001C747C" w:rsidP="00897AC9">
            <w:pPr>
              <w:rPr>
                <w:rFonts w:cstheme="minorHAnsi"/>
                <w:sz w:val="24"/>
                <w:szCs w:val="24"/>
              </w:rPr>
            </w:pPr>
            <w:r w:rsidRPr="002A1E97">
              <w:rPr>
                <w:rFonts w:cstheme="minorHAnsi"/>
                <w:sz w:val="24"/>
                <w:szCs w:val="24"/>
              </w:rPr>
              <w:t>Język polski</w:t>
            </w:r>
          </w:p>
        </w:tc>
        <w:tc>
          <w:tcPr>
            <w:tcW w:w="2355" w:type="dxa"/>
            <w:vAlign w:val="center"/>
            <w:hideMark/>
          </w:tcPr>
          <w:p w14:paraId="3685F04A" w14:textId="376B0FA9" w:rsidR="001C747C" w:rsidRPr="002A1E97" w:rsidRDefault="008717B6" w:rsidP="00897AC9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1025/3/2021</w:t>
            </w:r>
          </w:p>
        </w:tc>
        <w:tc>
          <w:tcPr>
            <w:tcW w:w="2977" w:type="dxa"/>
            <w:vAlign w:val="center"/>
            <w:hideMark/>
          </w:tcPr>
          <w:p w14:paraId="5C5B9CB4" w14:textId="77777777" w:rsidR="001C747C" w:rsidRDefault="001C747C" w:rsidP="00897AC9">
            <w:pPr>
              <w:rPr>
                <w:rFonts w:cstheme="minorHAnsi"/>
                <w:sz w:val="24"/>
                <w:szCs w:val="24"/>
              </w:rPr>
            </w:pPr>
            <w:r w:rsidRPr="002A1E97">
              <w:rPr>
                <w:rFonts w:cstheme="minorHAnsi"/>
                <w:sz w:val="24"/>
                <w:szCs w:val="24"/>
              </w:rPr>
              <w:t>A</w:t>
            </w:r>
            <w:r w:rsidR="0052339B" w:rsidRPr="002A1E97">
              <w:rPr>
                <w:rFonts w:cstheme="minorHAnsi"/>
                <w:sz w:val="24"/>
                <w:szCs w:val="24"/>
              </w:rPr>
              <w:t>nna</w:t>
            </w:r>
            <w:r w:rsidRPr="002A1E97">
              <w:rPr>
                <w:rFonts w:cstheme="minorHAnsi"/>
                <w:sz w:val="24"/>
                <w:szCs w:val="24"/>
              </w:rPr>
              <w:t xml:space="preserve"> Klimowicz</w:t>
            </w:r>
            <w:r w:rsidRPr="002A1E97">
              <w:rPr>
                <w:rFonts w:cstheme="minorHAnsi"/>
                <w:sz w:val="24"/>
                <w:szCs w:val="24"/>
              </w:rPr>
              <w:br/>
              <w:t>J</w:t>
            </w:r>
            <w:r w:rsidR="0052339B" w:rsidRPr="002A1E97">
              <w:rPr>
                <w:rFonts w:cstheme="minorHAnsi"/>
                <w:sz w:val="24"/>
                <w:szCs w:val="24"/>
              </w:rPr>
              <w:t>oanna</w:t>
            </w:r>
            <w:r w:rsidRPr="002A1E97">
              <w:rPr>
                <w:rFonts w:cstheme="minorHAnsi"/>
                <w:sz w:val="24"/>
                <w:szCs w:val="24"/>
              </w:rPr>
              <w:t xml:space="preserve"> Ginter</w:t>
            </w:r>
          </w:p>
          <w:p w14:paraId="4B601209" w14:textId="250EB7E2" w:rsidR="008717B6" w:rsidRPr="002A1E97" w:rsidRDefault="008717B6" w:rsidP="00897AC9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Agnieszka Ciesielska</w:t>
            </w:r>
          </w:p>
        </w:tc>
        <w:tc>
          <w:tcPr>
            <w:tcW w:w="5092" w:type="dxa"/>
            <w:vAlign w:val="center"/>
            <w:hideMark/>
          </w:tcPr>
          <w:p w14:paraId="3FA0C43A" w14:textId="7F5829BD" w:rsidR="001C747C" w:rsidRPr="002A1E97" w:rsidRDefault="001C747C" w:rsidP="00897AC9">
            <w:pPr>
              <w:rPr>
                <w:rFonts w:cstheme="minorHAnsi"/>
                <w:sz w:val="24"/>
                <w:szCs w:val="24"/>
              </w:rPr>
            </w:pPr>
            <w:r w:rsidRPr="002A1E97">
              <w:rPr>
                <w:rFonts w:cstheme="minorHAnsi"/>
                <w:sz w:val="24"/>
                <w:szCs w:val="24"/>
              </w:rPr>
              <w:t>To się czyta! Podręcznik</w:t>
            </w:r>
            <w:r w:rsidR="00AC3E88">
              <w:rPr>
                <w:rFonts w:cstheme="minorHAnsi"/>
                <w:sz w:val="24"/>
                <w:szCs w:val="24"/>
              </w:rPr>
              <w:t xml:space="preserve"> do języka polskiego dla </w:t>
            </w:r>
            <w:r w:rsidRPr="002A1E97">
              <w:rPr>
                <w:rFonts w:cstheme="minorHAnsi"/>
                <w:sz w:val="24"/>
                <w:szCs w:val="24"/>
              </w:rPr>
              <w:t xml:space="preserve">branżowej </w:t>
            </w:r>
            <w:r w:rsidR="00AC3E88">
              <w:rPr>
                <w:rFonts w:cstheme="minorHAnsi"/>
                <w:sz w:val="24"/>
                <w:szCs w:val="24"/>
              </w:rPr>
              <w:t xml:space="preserve">szkoły </w:t>
            </w:r>
            <w:r w:rsidRPr="002A1E97">
              <w:rPr>
                <w:rFonts w:cstheme="minorHAnsi"/>
                <w:sz w:val="24"/>
                <w:szCs w:val="24"/>
              </w:rPr>
              <w:t>I stopnia</w:t>
            </w:r>
            <w:r w:rsidR="00AC3E88">
              <w:rPr>
                <w:rFonts w:cstheme="minorHAnsi"/>
                <w:sz w:val="24"/>
                <w:szCs w:val="24"/>
              </w:rPr>
              <w:t>. Klasa 3</w:t>
            </w:r>
          </w:p>
        </w:tc>
        <w:tc>
          <w:tcPr>
            <w:tcW w:w="1892" w:type="dxa"/>
            <w:noWrap/>
            <w:vAlign w:val="center"/>
            <w:hideMark/>
          </w:tcPr>
          <w:p w14:paraId="1594C090" w14:textId="77777777" w:rsidR="001C747C" w:rsidRPr="002A1E97" w:rsidRDefault="001C747C" w:rsidP="00897AC9">
            <w:pPr>
              <w:rPr>
                <w:rFonts w:cstheme="minorHAnsi"/>
                <w:sz w:val="24"/>
                <w:szCs w:val="24"/>
              </w:rPr>
            </w:pPr>
            <w:r w:rsidRPr="002A1E97">
              <w:rPr>
                <w:rFonts w:cstheme="minorHAnsi"/>
                <w:sz w:val="24"/>
                <w:szCs w:val="24"/>
              </w:rPr>
              <w:t>Nowa Era</w:t>
            </w:r>
          </w:p>
        </w:tc>
      </w:tr>
      <w:tr w:rsidR="002A1E97" w:rsidRPr="002A1E97" w14:paraId="3EE699D4" w14:textId="77777777" w:rsidTr="001E513E">
        <w:trPr>
          <w:trHeight w:val="600"/>
        </w:trPr>
        <w:tc>
          <w:tcPr>
            <w:tcW w:w="1751" w:type="dxa"/>
            <w:noWrap/>
            <w:vAlign w:val="center"/>
            <w:hideMark/>
          </w:tcPr>
          <w:p w14:paraId="0F74906A" w14:textId="77777777" w:rsidR="001C747C" w:rsidRPr="002A1E97" w:rsidRDefault="001C747C" w:rsidP="00897AC9">
            <w:pPr>
              <w:rPr>
                <w:rFonts w:cstheme="minorHAnsi"/>
                <w:sz w:val="24"/>
                <w:szCs w:val="24"/>
              </w:rPr>
            </w:pPr>
            <w:r w:rsidRPr="002A1E97">
              <w:rPr>
                <w:rFonts w:cstheme="minorHAnsi"/>
                <w:sz w:val="24"/>
                <w:szCs w:val="24"/>
              </w:rPr>
              <w:t>Język angielski</w:t>
            </w:r>
          </w:p>
        </w:tc>
        <w:tc>
          <w:tcPr>
            <w:tcW w:w="2355" w:type="dxa"/>
            <w:vAlign w:val="center"/>
            <w:hideMark/>
          </w:tcPr>
          <w:p w14:paraId="05D4E29E" w14:textId="312DC36A" w:rsidR="001C747C" w:rsidRPr="002A1E97" w:rsidRDefault="008717B6" w:rsidP="00897AC9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1130/3/2022</w:t>
            </w:r>
          </w:p>
        </w:tc>
        <w:tc>
          <w:tcPr>
            <w:tcW w:w="2977" w:type="dxa"/>
            <w:vAlign w:val="center"/>
            <w:hideMark/>
          </w:tcPr>
          <w:p w14:paraId="7701B989" w14:textId="77777777" w:rsidR="001C747C" w:rsidRDefault="008717B6" w:rsidP="00897AC9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Jeremy Bowell</w:t>
            </w:r>
          </w:p>
          <w:p w14:paraId="53066C0A" w14:textId="0ED96249" w:rsidR="008717B6" w:rsidRPr="002A1E97" w:rsidRDefault="008717B6" w:rsidP="00897AC9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Paul Kelly</w:t>
            </w:r>
          </w:p>
        </w:tc>
        <w:tc>
          <w:tcPr>
            <w:tcW w:w="5092" w:type="dxa"/>
            <w:vAlign w:val="center"/>
            <w:hideMark/>
          </w:tcPr>
          <w:p w14:paraId="386B8EA7" w14:textId="7257CC7C" w:rsidR="001C747C" w:rsidRPr="002A1E97" w:rsidRDefault="008717B6" w:rsidP="00897AC9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Life Vision </w:t>
            </w:r>
            <w:r w:rsidR="00A034C0">
              <w:rPr>
                <w:rFonts w:cstheme="minorHAnsi"/>
                <w:sz w:val="24"/>
                <w:szCs w:val="24"/>
              </w:rPr>
              <w:t>Intermediate B1</w:t>
            </w:r>
          </w:p>
        </w:tc>
        <w:tc>
          <w:tcPr>
            <w:tcW w:w="1892" w:type="dxa"/>
            <w:noWrap/>
            <w:vAlign w:val="center"/>
            <w:hideMark/>
          </w:tcPr>
          <w:p w14:paraId="114C8067" w14:textId="4672A93B" w:rsidR="001C747C" w:rsidRPr="002A1E97" w:rsidRDefault="008717B6" w:rsidP="00897AC9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Oxford</w:t>
            </w:r>
            <w:r w:rsidR="00941538">
              <w:rPr>
                <w:rFonts w:cstheme="minorHAnsi"/>
                <w:sz w:val="24"/>
                <w:szCs w:val="24"/>
              </w:rPr>
              <w:t xml:space="preserve"> </w:t>
            </w:r>
            <w:r w:rsidR="00941538" w:rsidRPr="002A1E97">
              <w:rPr>
                <w:rFonts w:cstheme="minorHAnsi"/>
                <w:sz w:val="24"/>
                <w:szCs w:val="24"/>
              </w:rPr>
              <w:t>University Press</w:t>
            </w:r>
            <w:r w:rsidR="00BE6282">
              <w:rPr>
                <w:rFonts w:cstheme="minorHAnsi"/>
                <w:sz w:val="24"/>
                <w:szCs w:val="24"/>
              </w:rPr>
              <w:t xml:space="preserve"> Polska</w:t>
            </w:r>
          </w:p>
        </w:tc>
      </w:tr>
      <w:tr w:rsidR="003E0E3A" w:rsidRPr="003E0E3A" w14:paraId="24DD2DFF" w14:textId="77777777" w:rsidTr="001E513E">
        <w:trPr>
          <w:trHeight w:val="628"/>
        </w:trPr>
        <w:tc>
          <w:tcPr>
            <w:tcW w:w="1751" w:type="dxa"/>
            <w:noWrap/>
            <w:vAlign w:val="center"/>
            <w:hideMark/>
          </w:tcPr>
          <w:p w14:paraId="2FA82C83" w14:textId="1837B22F" w:rsidR="00897AC9" w:rsidRPr="003E0E3A" w:rsidRDefault="00897AC9" w:rsidP="00897AC9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Historia</w:t>
            </w:r>
          </w:p>
        </w:tc>
        <w:tc>
          <w:tcPr>
            <w:tcW w:w="2355" w:type="dxa"/>
            <w:vAlign w:val="center"/>
            <w:hideMark/>
          </w:tcPr>
          <w:p w14:paraId="61C076E7" w14:textId="6BE15AF0" w:rsidR="005605B6" w:rsidRPr="003E0E3A" w:rsidRDefault="003E0E3A" w:rsidP="00897AC9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Brak</w:t>
            </w:r>
          </w:p>
        </w:tc>
        <w:tc>
          <w:tcPr>
            <w:tcW w:w="2977" w:type="dxa"/>
            <w:vAlign w:val="center"/>
            <w:hideMark/>
          </w:tcPr>
          <w:p w14:paraId="2F9E698A" w14:textId="77777777" w:rsidR="00897AC9" w:rsidRPr="003E0E3A" w:rsidRDefault="00397BEF" w:rsidP="00897AC9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Mirosław</w:t>
            </w:r>
            <w:r w:rsidR="00897AC9" w:rsidRPr="003E0E3A">
              <w:rPr>
                <w:rFonts w:cstheme="minorHAnsi"/>
                <w:sz w:val="24"/>
                <w:szCs w:val="24"/>
              </w:rPr>
              <w:t xml:space="preserve"> Ustrzycki</w:t>
            </w:r>
            <w:r w:rsidR="00897AC9" w:rsidRPr="003E0E3A">
              <w:rPr>
                <w:rFonts w:cstheme="minorHAnsi"/>
                <w:sz w:val="24"/>
                <w:szCs w:val="24"/>
              </w:rPr>
              <w:br/>
            </w:r>
            <w:r w:rsidRPr="003E0E3A">
              <w:rPr>
                <w:rFonts w:cstheme="minorHAnsi"/>
                <w:sz w:val="24"/>
                <w:szCs w:val="24"/>
              </w:rPr>
              <w:t>Janusz</w:t>
            </w:r>
            <w:r w:rsidR="00897AC9" w:rsidRPr="003E0E3A">
              <w:rPr>
                <w:rFonts w:cstheme="minorHAnsi"/>
                <w:sz w:val="24"/>
                <w:szCs w:val="24"/>
              </w:rPr>
              <w:t xml:space="preserve"> Ustrzycki</w:t>
            </w:r>
          </w:p>
        </w:tc>
        <w:tc>
          <w:tcPr>
            <w:tcW w:w="5092" w:type="dxa"/>
            <w:vAlign w:val="center"/>
            <w:hideMark/>
          </w:tcPr>
          <w:p w14:paraId="6B43A301" w14:textId="4FED8550" w:rsidR="00897AC9" w:rsidRPr="003E0E3A" w:rsidRDefault="008717B6" w:rsidP="00897AC9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Historia 3</w:t>
            </w:r>
            <w:r w:rsidR="00AC3E88">
              <w:rPr>
                <w:rFonts w:cstheme="minorHAnsi"/>
                <w:sz w:val="24"/>
                <w:szCs w:val="24"/>
              </w:rPr>
              <w:t>. Podręcznik</w:t>
            </w:r>
            <w:r w:rsidRPr="003E0E3A">
              <w:rPr>
                <w:rFonts w:cstheme="minorHAnsi"/>
                <w:sz w:val="24"/>
                <w:szCs w:val="24"/>
              </w:rPr>
              <w:t xml:space="preserve"> </w:t>
            </w:r>
            <w:r w:rsidR="00AC3E88">
              <w:rPr>
                <w:rFonts w:cstheme="minorHAnsi"/>
                <w:sz w:val="24"/>
                <w:szCs w:val="24"/>
              </w:rPr>
              <w:t xml:space="preserve">dla </w:t>
            </w:r>
            <w:r w:rsidR="00F50B25" w:rsidRPr="003E0E3A">
              <w:rPr>
                <w:rFonts w:cstheme="minorHAnsi"/>
                <w:sz w:val="24"/>
                <w:szCs w:val="24"/>
              </w:rPr>
              <w:t xml:space="preserve">branżowej </w:t>
            </w:r>
            <w:r w:rsidR="00AC3E88">
              <w:rPr>
                <w:rFonts w:cstheme="minorHAnsi"/>
                <w:sz w:val="24"/>
                <w:szCs w:val="24"/>
              </w:rPr>
              <w:t xml:space="preserve">szkoły </w:t>
            </w:r>
            <w:r w:rsidR="00AC3E88">
              <w:rPr>
                <w:rFonts w:cstheme="minorHAnsi"/>
                <w:sz w:val="24"/>
                <w:szCs w:val="24"/>
              </w:rPr>
              <w:br/>
            </w:r>
            <w:r w:rsidR="00897AC9" w:rsidRPr="003E0E3A">
              <w:rPr>
                <w:rFonts w:cstheme="minorHAnsi"/>
                <w:sz w:val="24"/>
                <w:szCs w:val="24"/>
              </w:rPr>
              <w:t>I stopnia</w:t>
            </w:r>
          </w:p>
        </w:tc>
        <w:tc>
          <w:tcPr>
            <w:tcW w:w="1892" w:type="dxa"/>
            <w:noWrap/>
            <w:vAlign w:val="center"/>
            <w:hideMark/>
          </w:tcPr>
          <w:p w14:paraId="1CD14F55" w14:textId="26BBCEB0" w:rsidR="00897AC9" w:rsidRPr="003E0E3A" w:rsidRDefault="00AC3E88" w:rsidP="00897AC9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Wydawnictwo Pedagogiczne </w:t>
            </w:r>
            <w:r w:rsidR="00897AC9" w:rsidRPr="003E0E3A">
              <w:rPr>
                <w:rFonts w:cstheme="minorHAnsi"/>
                <w:sz w:val="24"/>
                <w:szCs w:val="24"/>
              </w:rPr>
              <w:t>Operon</w:t>
            </w:r>
          </w:p>
        </w:tc>
      </w:tr>
      <w:tr w:rsidR="003E0E3A" w:rsidRPr="003E0E3A" w14:paraId="31694F42" w14:textId="77777777" w:rsidTr="001E513E">
        <w:trPr>
          <w:trHeight w:val="574"/>
        </w:trPr>
        <w:tc>
          <w:tcPr>
            <w:tcW w:w="1751" w:type="dxa"/>
            <w:noWrap/>
            <w:vAlign w:val="center"/>
            <w:hideMark/>
          </w:tcPr>
          <w:p w14:paraId="3BD390F6" w14:textId="7C4EB756" w:rsidR="00FD2576" w:rsidRPr="003E0E3A" w:rsidRDefault="00FD2576" w:rsidP="00FD2576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Geografia</w:t>
            </w:r>
          </w:p>
        </w:tc>
        <w:tc>
          <w:tcPr>
            <w:tcW w:w="2355" w:type="dxa"/>
            <w:noWrap/>
            <w:vAlign w:val="center"/>
            <w:hideMark/>
          </w:tcPr>
          <w:p w14:paraId="3E6CF97F" w14:textId="117C00B0" w:rsidR="00FD2576" w:rsidRPr="003E0E3A" w:rsidRDefault="00023A2B" w:rsidP="00FD2576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983/3/2021</w:t>
            </w:r>
          </w:p>
        </w:tc>
        <w:tc>
          <w:tcPr>
            <w:tcW w:w="2977" w:type="dxa"/>
            <w:vAlign w:val="center"/>
            <w:hideMark/>
          </w:tcPr>
          <w:p w14:paraId="1C9B205E" w14:textId="77777777" w:rsidR="00FD2576" w:rsidRPr="003E0E3A" w:rsidRDefault="00023A2B" w:rsidP="00FD2576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Czesław Adamiak</w:t>
            </w:r>
          </w:p>
          <w:p w14:paraId="391C9FD4" w14:textId="77777777" w:rsidR="00023A2B" w:rsidRPr="003E0E3A" w:rsidRDefault="00023A2B" w:rsidP="00FD2576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Anna Dubownik</w:t>
            </w:r>
          </w:p>
          <w:p w14:paraId="5796A05E" w14:textId="77777777" w:rsidR="00023A2B" w:rsidRPr="003E0E3A" w:rsidRDefault="00023A2B" w:rsidP="00FD2576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Marcin Świtoniak</w:t>
            </w:r>
          </w:p>
          <w:p w14:paraId="3ED1D901" w14:textId="77777777" w:rsidR="00023A2B" w:rsidRPr="003E0E3A" w:rsidRDefault="00023A2B" w:rsidP="00FD2576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Marcin Nowak</w:t>
            </w:r>
          </w:p>
          <w:p w14:paraId="75AC4597" w14:textId="18CCF217" w:rsidR="00023A2B" w:rsidRPr="003E0E3A" w:rsidRDefault="00023A2B" w:rsidP="00FD2576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Barbara Szyda</w:t>
            </w:r>
          </w:p>
        </w:tc>
        <w:tc>
          <w:tcPr>
            <w:tcW w:w="5092" w:type="dxa"/>
            <w:vAlign w:val="center"/>
            <w:hideMark/>
          </w:tcPr>
          <w:p w14:paraId="6CF6A47E" w14:textId="04BFBC7E" w:rsidR="00FD2576" w:rsidRPr="003E0E3A" w:rsidRDefault="00023A2B" w:rsidP="00FD2576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 xml:space="preserve">Oblicza geografii 3. </w:t>
            </w:r>
            <w:r w:rsidR="00FD2576" w:rsidRPr="003E0E3A">
              <w:rPr>
                <w:rFonts w:cstheme="minorHAnsi"/>
                <w:sz w:val="24"/>
                <w:szCs w:val="24"/>
              </w:rPr>
              <w:t>Podręcznik dla liceum ogólnokształcącego i technikum. Zakres podstawowy</w:t>
            </w:r>
          </w:p>
        </w:tc>
        <w:tc>
          <w:tcPr>
            <w:tcW w:w="1892" w:type="dxa"/>
            <w:noWrap/>
            <w:vAlign w:val="center"/>
            <w:hideMark/>
          </w:tcPr>
          <w:p w14:paraId="4D1172AE" w14:textId="77777777" w:rsidR="00FD2576" w:rsidRPr="003E0E3A" w:rsidRDefault="00FD2576" w:rsidP="00FD2576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Nowa Era</w:t>
            </w:r>
          </w:p>
        </w:tc>
      </w:tr>
      <w:tr w:rsidR="003E0E3A" w:rsidRPr="003E0E3A" w14:paraId="2B2A0874" w14:textId="77777777" w:rsidTr="001E513E">
        <w:trPr>
          <w:trHeight w:val="310"/>
        </w:trPr>
        <w:tc>
          <w:tcPr>
            <w:tcW w:w="1751" w:type="dxa"/>
            <w:noWrap/>
            <w:vAlign w:val="center"/>
            <w:hideMark/>
          </w:tcPr>
          <w:p w14:paraId="30126CD8" w14:textId="137EDBB9" w:rsidR="00897AC9" w:rsidRPr="003E0E3A" w:rsidRDefault="00897AC9" w:rsidP="00897AC9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Fizyka</w:t>
            </w:r>
          </w:p>
        </w:tc>
        <w:tc>
          <w:tcPr>
            <w:tcW w:w="2355" w:type="dxa"/>
            <w:noWrap/>
            <w:vAlign w:val="center"/>
            <w:hideMark/>
          </w:tcPr>
          <w:p w14:paraId="4DE67A74" w14:textId="76DAE2E9" w:rsidR="00897AC9" w:rsidRPr="003E0E3A" w:rsidRDefault="003F441B" w:rsidP="00897AC9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1086/3/2021</w:t>
            </w:r>
          </w:p>
        </w:tc>
        <w:tc>
          <w:tcPr>
            <w:tcW w:w="2977" w:type="dxa"/>
            <w:vAlign w:val="center"/>
            <w:hideMark/>
          </w:tcPr>
          <w:p w14:paraId="1DF481C5" w14:textId="77777777" w:rsidR="00897AC9" w:rsidRPr="003E0E3A" w:rsidRDefault="00897AC9" w:rsidP="00897AC9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G</w:t>
            </w:r>
            <w:r w:rsidR="0052339B" w:rsidRPr="003E0E3A">
              <w:rPr>
                <w:rFonts w:cstheme="minorHAnsi"/>
                <w:sz w:val="24"/>
                <w:szCs w:val="24"/>
              </w:rPr>
              <w:t>rzegorz</w:t>
            </w:r>
            <w:r w:rsidRPr="003E0E3A">
              <w:rPr>
                <w:rFonts w:cstheme="minorHAnsi"/>
                <w:sz w:val="24"/>
                <w:szCs w:val="24"/>
              </w:rPr>
              <w:t xml:space="preserve"> Kornaś</w:t>
            </w:r>
          </w:p>
        </w:tc>
        <w:tc>
          <w:tcPr>
            <w:tcW w:w="5092" w:type="dxa"/>
            <w:vAlign w:val="center"/>
            <w:hideMark/>
          </w:tcPr>
          <w:p w14:paraId="48231CEF" w14:textId="713262C8" w:rsidR="00897AC9" w:rsidRPr="003E0E3A" w:rsidRDefault="003F441B" w:rsidP="00897AC9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Fizyka 3</w:t>
            </w:r>
            <w:r w:rsidR="00AC3E88">
              <w:rPr>
                <w:rFonts w:cstheme="minorHAnsi"/>
                <w:sz w:val="24"/>
                <w:szCs w:val="24"/>
              </w:rPr>
              <w:t xml:space="preserve">. Podręcznik dla </w:t>
            </w:r>
            <w:r w:rsidR="00897AC9" w:rsidRPr="003E0E3A">
              <w:rPr>
                <w:rFonts w:cstheme="minorHAnsi"/>
                <w:sz w:val="24"/>
                <w:szCs w:val="24"/>
              </w:rPr>
              <w:t xml:space="preserve">branżowej </w:t>
            </w:r>
            <w:r w:rsidR="00AC3E88">
              <w:rPr>
                <w:rFonts w:cstheme="minorHAnsi"/>
                <w:sz w:val="24"/>
                <w:szCs w:val="24"/>
              </w:rPr>
              <w:t>szkoły</w:t>
            </w:r>
            <w:r w:rsidR="00ED44EC">
              <w:rPr>
                <w:rFonts w:cstheme="minorHAnsi"/>
                <w:sz w:val="24"/>
                <w:szCs w:val="24"/>
              </w:rPr>
              <w:br/>
            </w:r>
            <w:r w:rsidR="00897AC9" w:rsidRPr="003E0E3A">
              <w:rPr>
                <w:rFonts w:cstheme="minorHAnsi"/>
                <w:sz w:val="24"/>
                <w:szCs w:val="24"/>
              </w:rPr>
              <w:t>I stopnia</w:t>
            </w:r>
          </w:p>
        </w:tc>
        <w:tc>
          <w:tcPr>
            <w:tcW w:w="1892" w:type="dxa"/>
            <w:noWrap/>
            <w:vAlign w:val="center"/>
            <w:hideMark/>
          </w:tcPr>
          <w:p w14:paraId="0619E9C6" w14:textId="05EAD1B8" w:rsidR="00897AC9" w:rsidRPr="003E0E3A" w:rsidRDefault="00AC3E88" w:rsidP="00897AC9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Wydawnictwo Pedagogiczne </w:t>
            </w:r>
            <w:r w:rsidR="00897AC9" w:rsidRPr="003E0E3A">
              <w:rPr>
                <w:rFonts w:cstheme="minorHAnsi"/>
                <w:sz w:val="24"/>
                <w:szCs w:val="24"/>
              </w:rPr>
              <w:t>Operon</w:t>
            </w:r>
          </w:p>
        </w:tc>
      </w:tr>
      <w:tr w:rsidR="003E0E3A" w:rsidRPr="003E0E3A" w14:paraId="26EA7EBF" w14:textId="77777777" w:rsidTr="001E513E">
        <w:trPr>
          <w:trHeight w:val="531"/>
        </w:trPr>
        <w:tc>
          <w:tcPr>
            <w:tcW w:w="1751" w:type="dxa"/>
            <w:noWrap/>
            <w:vAlign w:val="center"/>
            <w:hideMark/>
          </w:tcPr>
          <w:p w14:paraId="06931479" w14:textId="77777777" w:rsidR="00897AC9" w:rsidRPr="003E0E3A" w:rsidRDefault="00897AC9" w:rsidP="00897AC9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lastRenderedPageBreak/>
              <w:t>Matematyka</w:t>
            </w:r>
          </w:p>
        </w:tc>
        <w:tc>
          <w:tcPr>
            <w:tcW w:w="2355" w:type="dxa"/>
            <w:noWrap/>
            <w:vAlign w:val="center"/>
            <w:hideMark/>
          </w:tcPr>
          <w:p w14:paraId="538520A0" w14:textId="1428361D" w:rsidR="00897AC9" w:rsidRPr="003E0E3A" w:rsidRDefault="00011E20" w:rsidP="00897AC9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967/3/2021</w:t>
            </w:r>
          </w:p>
        </w:tc>
        <w:tc>
          <w:tcPr>
            <w:tcW w:w="2977" w:type="dxa"/>
            <w:vAlign w:val="center"/>
            <w:hideMark/>
          </w:tcPr>
          <w:p w14:paraId="35417C95" w14:textId="77777777" w:rsidR="00897AC9" w:rsidRPr="003E0E3A" w:rsidRDefault="00897AC9" w:rsidP="00897AC9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K</w:t>
            </w:r>
            <w:r w:rsidR="0052339B" w:rsidRPr="003E0E3A">
              <w:rPr>
                <w:rFonts w:cstheme="minorHAnsi"/>
                <w:sz w:val="24"/>
                <w:szCs w:val="24"/>
              </w:rPr>
              <w:t>arolina</w:t>
            </w:r>
            <w:r w:rsidRPr="003E0E3A">
              <w:rPr>
                <w:rFonts w:cstheme="minorHAnsi"/>
                <w:sz w:val="24"/>
                <w:szCs w:val="24"/>
              </w:rPr>
              <w:t xml:space="preserve"> Wej</w:t>
            </w:r>
            <w:r w:rsidRPr="003E0E3A">
              <w:rPr>
                <w:rFonts w:cstheme="minorHAnsi"/>
                <w:sz w:val="24"/>
                <w:szCs w:val="24"/>
              </w:rPr>
              <w:br/>
              <w:t>W</w:t>
            </w:r>
            <w:r w:rsidR="0052339B" w:rsidRPr="003E0E3A">
              <w:rPr>
                <w:rFonts w:cstheme="minorHAnsi"/>
                <w:sz w:val="24"/>
                <w:szCs w:val="24"/>
              </w:rPr>
              <w:t>ojciech</w:t>
            </w:r>
            <w:r w:rsidRPr="003E0E3A">
              <w:rPr>
                <w:rFonts w:cstheme="minorHAnsi"/>
                <w:sz w:val="24"/>
                <w:szCs w:val="24"/>
              </w:rPr>
              <w:t xml:space="preserve"> Babiański</w:t>
            </w:r>
          </w:p>
        </w:tc>
        <w:tc>
          <w:tcPr>
            <w:tcW w:w="5092" w:type="dxa"/>
            <w:vAlign w:val="center"/>
            <w:hideMark/>
          </w:tcPr>
          <w:p w14:paraId="2C552D88" w14:textId="59E45846" w:rsidR="00897AC9" w:rsidRPr="003E0E3A" w:rsidRDefault="00897AC9" w:rsidP="00897AC9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To się liczy! Podręcznik do matema</w:t>
            </w:r>
            <w:r w:rsidR="00011E20" w:rsidRPr="003E0E3A">
              <w:rPr>
                <w:rFonts w:cstheme="minorHAnsi"/>
                <w:sz w:val="24"/>
                <w:szCs w:val="24"/>
              </w:rPr>
              <w:t xml:space="preserve">tyki dla </w:t>
            </w:r>
            <w:r w:rsidRPr="003E0E3A">
              <w:rPr>
                <w:rFonts w:cstheme="minorHAnsi"/>
                <w:sz w:val="24"/>
                <w:szCs w:val="24"/>
              </w:rPr>
              <w:t>branżowej szkoły I stopnia</w:t>
            </w:r>
            <w:r w:rsidR="00011E20" w:rsidRPr="003E0E3A">
              <w:rPr>
                <w:rFonts w:cstheme="minorHAnsi"/>
                <w:sz w:val="24"/>
                <w:szCs w:val="24"/>
              </w:rPr>
              <w:t xml:space="preserve">. Klasa </w:t>
            </w:r>
            <w:r w:rsidR="003F441B" w:rsidRPr="003E0E3A">
              <w:rPr>
                <w:rFonts w:cstheme="minorHAnsi"/>
                <w:sz w:val="24"/>
                <w:szCs w:val="24"/>
              </w:rPr>
              <w:t>3</w:t>
            </w:r>
          </w:p>
        </w:tc>
        <w:tc>
          <w:tcPr>
            <w:tcW w:w="1892" w:type="dxa"/>
            <w:noWrap/>
            <w:vAlign w:val="center"/>
            <w:hideMark/>
          </w:tcPr>
          <w:p w14:paraId="5AC0863B" w14:textId="77777777" w:rsidR="00897AC9" w:rsidRPr="003E0E3A" w:rsidRDefault="00897AC9" w:rsidP="00897AC9">
            <w:pPr>
              <w:rPr>
                <w:rFonts w:cstheme="minorHAnsi"/>
                <w:sz w:val="24"/>
                <w:szCs w:val="24"/>
              </w:rPr>
            </w:pPr>
            <w:r w:rsidRPr="003E0E3A">
              <w:rPr>
                <w:rFonts w:cstheme="minorHAnsi"/>
                <w:sz w:val="24"/>
                <w:szCs w:val="24"/>
              </w:rPr>
              <w:t>Nowa Era</w:t>
            </w:r>
          </w:p>
        </w:tc>
      </w:tr>
    </w:tbl>
    <w:p w14:paraId="11FA2C27" w14:textId="77777777" w:rsidR="00964E5F" w:rsidRPr="00506333" w:rsidRDefault="00964E5F" w:rsidP="00964E5F">
      <w:pPr>
        <w:spacing w:before="480" w:after="240" w:line="360" w:lineRule="auto"/>
        <w:rPr>
          <w:rFonts w:cstheme="minorHAnsi"/>
          <w:sz w:val="24"/>
          <w:szCs w:val="24"/>
        </w:rPr>
      </w:pPr>
      <w:r w:rsidRPr="00506333">
        <w:rPr>
          <w:rFonts w:cstheme="minorHAnsi"/>
          <w:b/>
          <w:bCs/>
          <w:sz w:val="24"/>
          <w:szCs w:val="24"/>
        </w:rPr>
        <w:t>Uwag</w:t>
      </w:r>
      <w:r>
        <w:rPr>
          <w:rFonts w:cstheme="minorHAnsi"/>
          <w:b/>
          <w:bCs/>
          <w:sz w:val="24"/>
          <w:szCs w:val="24"/>
        </w:rPr>
        <w:t>i</w:t>
      </w:r>
      <w:r w:rsidRPr="00506333">
        <w:rPr>
          <w:rFonts w:cstheme="minorHAnsi"/>
          <w:sz w:val="24"/>
          <w:szCs w:val="24"/>
        </w:rPr>
        <w:t>:</w:t>
      </w:r>
    </w:p>
    <w:p w14:paraId="63672694" w14:textId="1F7236E1" w:rsidR="00964E5F" w:rsidRPr="00BC0FFE" w:rsidRDefault="00964E5F" w:rsidP="00BC0FFE">
      <w:pPr>
        <w:pStyle w:val="Akapitzlist"/>
        <w:numPr>
          <w:ilvl w:val="0"/>
          <w:numId w:val="3"/>
        </w:numPr>
        <w:spacing w:after="240" w:line="360" w:lineRule="auto"/>
        <w:rPr>
          <w:rFonts w:cstheme="minorHAnsi"/>
          <w:sz w:val="24"/>
          <w:szCs w:val="24"/>
        </w:rPr>
      </w:pPr>
      <w:r w:rsidRPr="00BC0FFE">
        <w:rPr>
          <w:rFonts w:cstheme="minorHAnsi"/>
          <w:sz w:val="24"/>
          <w:szCs w:val="24"/>
        </w:rPr>
        <w:t>Informacje o podręcznikach do przedmiotów zawodowych zostaną podane we wrześniu przez nauczycieli uczących poszczególnych przedmiotów.</w:t>
      </w:r>
    </w:p>
    <w:sectPr w:rsidR="00964E5F" w:rsidRPr="00BC0FFE" w:rsidSect="009D57D5">
      <w:footerReference w:type="default" r:id="rId7"/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F94018" w14:textId="77777777" w:rsidR="005C5962" w:rsidRDefault="005C5962" w:rsidP="005C5962">
      <w:pPr>
        <w:spacing w:after="0" w:line="240" w:lineRule="auto"/>
      </w:pPr>
      <w:r>
        <w:separator/>
      </w:r>
    </w:p>
  </w:endnote>
  <w:endnote w:type="continuationSeparator" w:id="0">
    <w:p w14:paraId="7FE95373" w14:textId="77777777" w:rsidR="005C5962" w:rsidRDefault="005C5962" w:rsidP="005C59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025324564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DA5BD50" w14:textId="77777777" w:rsidR="005C5962" w:rsidRDefault="005C5962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E6282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E6282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A5C61DB" w14:textId="77777777" w:rsidR="005C5962" w:rsidRDefault="005C596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56F972" w14:textId="77777777" w:rsidR="005C5962" w:rsidRDefault="005C5962" w:rsidP="005C5962">
      <w:pPr>
        <w:spacing w:after="0" w:line="240" w:lineRule="auto"/>
      </w:pPr>
      <w:r>
        <w:separator/>
      </w:r>
    </w:p>
  </w:footnote>
  <w:footnote w:type="continuationSeparator" w:id="0">
    <w:p w14:paraId="216A0780" w14:textId="77777777" w:rsidR="005C5962" w:rsidRDefault="005C5962" w:rsidP="005C59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D26B03"/>
    <w:multiLevelType w:val="hybridMultilevel"/>
    <w:tmpl w:val="12629A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0A35A9"/>
    <w:multiLevelType w:val="multilevel"/>
    <w:tmpl w:val="55202D10"/>
    <w:styleLink w:val="Styl1"/>
    <w:lvl w:ilvl="0">
      <w:start w:val="1"/>
      <w:numFmt w:val="upperRoman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upp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66977B34"/>
    <w:multiLevelType w:val="multilevel"/>
    <w:tmpl w:val="37AE775E"/>
    <w:styleLink w:val="Styl2"/>
    <w:lvl w:ilvl="0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1440" w:hanging="360"/>
      </w:pPr>
      <w:rPr>
        <w:rFonts w:hint="default"/>
      </w:rPr>
    </w:lvl>
    <w:lvl w:ilvl="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346521054">
    <w:abstractNumId w:val="1"/>
  </w:num>
  <w:num w:numId="2" w16cid:durableId="822550830">
    <w:abstractNumId w:val="2"/>
  </w:num>
  <w:num w:numId="3" w16cid:durableId="3258656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589C"/>
    <w:rsid w:val="00011E20"/>
    <w:rsid w:val="00012CFF"/>
    <w:rsid w:val="00023A2B"/>
    <w:rsid w:val="0004466D"/>
    <w:rsid w:val="000542ED"/>
    <w:rsid w:val="000740BA"/>
    <w:rsid w:val="000F0E90"/>
    <w:rsid w:val="001C46F7"/>
    <w:rsid w:val="001C747C"/>
    <w:rsid w:val="001E513E"/>
    <w:rsid w:val="00256900"/>
    <w:rsid w:val="00277C58"/>
    <w:rsid w:val="00295C08"/>
    <w:rsid w:val="002A1E97"/>
    <w:rsid w:val="002F2268"/>
    <w:rsid w:val="003011C2"/>
    <w:rsid w:val="00314983"/>
    <w:rsid w:val="0032258D"/>
    <w:rsid w:val="003415A0"/>
    <w:rsid w:val="00397BEF"/>
    <w:rsid w:val="003D52D2"/>
    <w:rsid w:val="003E0E3A"/>
    <w:rsid w:val="003F441B"/>
    <w:rsid w:val="004205B5"/>
    <w:rsid w:val="00453A45"/>
    <w:rsid w:val="0052339B"/>
    <w:rsid w:val="005605B6"/>
    <w:rsid w:val="005C5962"/>
    <w:rsid w:val="005E3E00"/>
    <w:rsid w:val="005E574B"/>
    <w:rsid w:val="005E57AC"/>
    <w:rsid w:val="006158C1"/>
    <w:rsid w:val="006405AC"/>
    <w:rsid w:val="00644A5E"/>
    <w:rsid w:val="00653AD3"/>
    <w:rsid w:val="00653FD7"/>
    <w:rsid w:val="006705D6"/>
    <w:rsid w:val="006972C4"/>
    <w:rsid w:val="006C1654"/>
    <w:rsid w:val="007550B4"/>
    <w:rsid w:val="00826122"/>
    <w:rsid w:val="0083589C"/>
    <w:rsid w:val="0086380B"/>
    <w:rsid w:val="008717B6"/>
    <w:rsid w:val="00897AC9"/>
    <w:rsid w:val="008A63B9"/>
    <w:rsid w:val="008D2136"/>
    <w:rsid w:val="008F5BA1"/>
    <w:rsid w:val="008F6244"/>
    <w:rsid w:val="00937BE1"/>
    <w:rsid w:val="00941538"/>
    <w:rsid w:val="00943FAE"/>
    <w:rsid w:val="0095154E"/>
    <w:rsid w:val="00964E5F"/>
    <w:rsid w:val="00980600"/>
    <w:rsid w:val="00984383"/>
    <w:rsid w:val="009A1185"/>
    <w:rsid w:val="009A6C05"/>
    <w:rsid w:val="009A7294"/>
    <w:rsid w:val="009D492B"/>
    <w:rsid w:val="009D57D5"/>
    <w:rsid w:val="00A034C0"/>
    <w:rsid w:val="00A4701C"/>
    <w:rsid w:val="00AA01E3"/>
    <w:rsid w:val="00AC3E88"/>
    <w:rsid w:val="00AD5199"/>
    <w:rsid w:val="00AF0B02"/>
    <w:rsid w:val="00B10DB1"/>
    <w:rsid w:val="00B43137"/>
    <w:rsid w:val="00B90B2A"/>
    <w:rsid w:val="00BC0FFE"/>
    <w:rsid w:val="00BE6282"/>
    <w:rsid w:val="00C12917"/>
    <w:rsid w:val="00C2635D"/>
    <w:rsid w:val="00C56FAA"/>
    <w:rsid w:val="00C671CF"/>
    <w:rsid w:val="00CA4450"/>
    <w:rsid w:val="00CD1BB8"/>
    <w:rsid w:val="00CE7C32"/>
    <w:rsid w:val="00CF2512"/>
    <w:rsid w:val="00D23832"/>
    <w:rsid w:val="00D351C2"/>
    <w:rsid w:val="00D57E50"/>
    <w:rsid w:val="00E3004B"/>
    <w:rsid w:val="00E74136"/>
    <w:rsid w:val="00E75A4E"/>
    <w:rsid w:val="00EA2EF9"/>
    <w:rsid w:val="00EC680A"/>
    <w:rsid w:val="00ED44EC"/>
    <w:rsid w:val="00F00545"/>
    <w:rsid w:val="00F50B25"/>
    <w:rsid w:val="00FB758A"/>
    <w:rsid w:val="00FD0EE5"/>
    <w:rsid w:val="00FD2576"/>
    <w:rsid w:val="00FF1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BD5053"/>
  <w15:chartTrackingRefBased/>
  <w15:docId w15:val="{CF6F5C73-92D4-4E2F-ACD8-F2489BED9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3589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F5BA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8F5BA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AA01E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Styl1">
    <w:name w:val="Styl1"/>
    <w:uiPriority w:val="99"/>
    <w:rsid w:val="00012CFF"/>
    <w:pPr>
      <w:numPr>
        <w:numId w:val="1"/>
      </w:numPr>
    </w:pPr>
  </w:style>
  <w:style w:type="numbering" w:customStyle="1" w:styleId="Styl2">
    <w:name w:val="Styl2"/>
    <w:uiPriority w:val="99"/>
    <w:rsid w:val="00012CFF"/>
    <w:pPr>
      <w:numPr>
        <w:numId w:val="2"/>
      </w:numPr>
    </w:pPr>
  </w:style>
  <w:style w:type="table" w:styleId="Tabela-Siatka">
    <w:name w:val="Table Grid"/>
    <w:basedOn w:val="Standardowy"/>
    <w:uiPriority w:val="39"/>
    <w:rsid w:val="008358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8358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8F5BA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8F5BA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AA01E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">
    <w:name w:val="header"/>
    <w:basedOn w:val="Normalny"/>
    <w:link w:val="NagwekZnak"/>
    <w:uiPriority w:val="99"/>
    <w:unhideWhenUsed/>
    <w:rsid w:val="005C59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C5962"/>
  </w:style>
  <w:style w:type="paragraph" w:styleId="Stopka">
    <w:name w:val="footer"/>
    <w:basedOn w:val="Normalny"/>
    <w:link w:val="StopkaZnak"/>
    <w:uiPriority w:val="99"/>
    <w:unhideWhenUsed/>
    <w:rsid w:val="005C59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5962"/>
  </w:style>
  <w:style w:type="paragraph" w:styleId="Akapitzlist">
    <w:name w:val="List Paragraph"/>
    <w:basedOn w:val="Normalny"/>
    <w:uiPriority w:val="34"/>
    <w:qFormat/>
    <w:rsid w:val="00964E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257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4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5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62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1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4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2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92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182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</dc:creator>
  <cp:keywords/>
  <dc:description/>
  <cp:lastModifiedBy>Dorota Kowalczyk</cp:lastModifiedBy>
  <cp:revision>8</cp:revision>
  <dcterms:created xsi:type="dcterms:W3CDTF">2024-09-23T11:22:00Z</dcterms:created>
  <dcterms:modified xsi:type="dcterms:W3CDTF">2024-09-25T19:36:00Z</dcterms:modified>
</cp:coreProperties>
</file>